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CC1B2" w14:textId="67332572" w:rsidR="00E83A37" w:rsidRPr="00E83A37" w:rsidRDefault="00E83A37" w:rsidP="00FA1125">
      <w:pPr>
        <w:jc w:val="center"/>
        <w:rPr>
          <w:b/>
          <w:sz w:val="8"/>
          <w:szCs w:val="8"/>
          <w:u w:val="single"/>
        </w:rPr>
      </w:pPr>
      <w:r w:rsidRPr="00E83A37">
        <w:rPr>
          <w:b/>
          <w:sz w:val="8"/>
          <w:szCs w:val="8"/>
          <w:u w:val="single"/>
        </w:rPr>
        <w:t xml:space="preserve">  </w:t>
      </w:r>
    </w:p>
    <w:p w14:paraId="0F59AF36" w14:textId="1B47073D" w:rsidR="00FA1125" w:rsidRPr="00735D68" w:rsidRDefault="00FA1125" w:rsidP="00FA1125">
      <w:pPr>
        <w:jc w:val="center"/>
        <w:rPr>
          <w:b/>
          <w:sz w:val="28"/>
          <w:szCs w:val="28"/>
          <w:u w:val="single"/>
        </w:rPr>
      </w:pPr>
      <w:r w:rsidRPr="00735D68">
        <w:rPr>
          <w:b/>
          <w:sz w:val="28"/>
          <w:szCs w:val="28"/>
          <w:u w:val="single"/>
        </w:rPr>
        <w:t xml:space="preserve">Detailed </w:t>
      </w:r>
      <w:r>
        <w:rPr>
          <w:b/>
          <w:sz w:val="28"/>
          <w:szCs w:val="28"/>
          <w:u w:val="single"/>
        </w:rPr>
        <w:t>B</w:t>
      </w:r>
      <w:r w:rsidRPr="00735D68">
        <w:rPr>
          <w:b/>
          <w:sz w:val="28"/>
          <w:szCs w:val="28"/>
          <w:u w:val="single"/>
        </w:rPr>
        <w:t xml:space="preserve">udget </w:t>
      </w:r>
      <w:r>
        <w:rPr>
          <w:b/>
          <w:sz w:val="28"/>
          <w:szCs w:val="28"/>
          <w:u w:val="single"/>
        </w:rPr>
        <w:t>and Justification</w:t>
      </w:r>
      <w:r w:rsidR="007B369C">
        <w:rPr>
          <w:b/>
          <w:sz w:val="28"/>
          <w:szCs w:val="28"/>
          <w:u w:val="single"/>
        </w:rPr>
        <w:t xml:space="preserve"> Form</w:t>
      </w:r>
    </w:p>
    <w:p w14:paraId="7EA36342" w14:textId="359F01AD" w:rsidR="00FA1125" w:rsidRPr="00FA1125" w:rsidRDefault="00FA1125" w:rsidP="00FA1125">
      <w:pPr>
        <w:rPr>
          <w:rFonts w:ascii="Times New Roman" w:hAnsi="Times New Roman" w:cs="Times New Roman"/>
        </w:rPr>
      </w:pPr>
      <w:r w:rsidRPr="00FA1125">
        <w:rPr>
          <w:rFonts w:ascii="Times New Roman" w:hAnsi="Times New Roman" w:cs="Times New Roman"/>
          <w:b/>
        </w:rPr>
        <w:t>A.</w:t>
      </w:r>
      <w:r w:rsidRPr="00FA1125">
        <w:rPr>
          <w:rFonts w:ascii="Times New Roman" w:hAnsi="Times New Roman" w:cs="Times New Roman"/>
        </w:rPr>
        <w:t xml:space="preserve">  Complete the Budget Grid </w:t>
      </w:r>
      <w:r w:rsidR="00A14D4F">
        <w:rPr>
          <w:rFonts w:ascii="Times New Roman" w:hAnsi="Times New Roman" w:cs="Times New Roman"/>
        </w:rPr>
        <w:t xml:space="preserve">in Section </w:t>
      </w:r>
      <w:r w:rsidR="00C8585D">
        <w:rPr>
          <w:rFonts w:ascii="Times New Roman" w:hAnsi="Times New Roman" w:cs="Times New Roman"/>
        </w:rPr>
        <w:t>G</w:t>
      </w:r>
      <w:r w:rsidR="00A14D4F">
        <w:rPr>
          <w:rFonts w:ascii="Times New Roman" w:hAnsi="Times New Roman" w:cs="Times New Roman"/>
        </w:rPr>
        <w:t xml:space="preserve"> below</w:t>
      </w:r>
      <w:r w:rsidRPr="00FA1125">
        <w:rPr>
          <w:rFonts w:ascii="Times New Roman" w:hAnsi="Times New Roman" w:cs="Times New Roman"/>
        </w:rPr>
        <w:t xml:space="preserve">. A detailed budget justification is required for all costs.  A budget section should include a justification of why the funds are necessary and how they will be used to enhance </w:t>
      </w:r>
      <w:r w:rsidR="00A14D4F">
        <w:rPr>
          <w:rFonts w:ascii="Times New Roman" w:hAnsi="Times New Roman" w:cs="Times New Roman"/>
        </w:rPr>
        <w:t>your educational</w:t>
      </w:r>
      <w:r w:rsidRPr="00FA1125">
        <w:rPr>
          <w:rFonts w:ascii="Times New Roman" w:hAnsi="Times New Roman" w:cs="Times New Roman"/>
        </w:rPr>
        <w:t xml:space="preserve"> scholarship. Include relevant equipment, supplies, or research tools. </w:t>
      </w:r>
      <w:r w:rsidRPr="00FA1125">
        <w:rPr>
          <w:rFonts w:ascii="Times New Roman" w:hAnsi="Times New Roman" w:cs="Times New Roman"/>
          <w:b/>
        </w:rPr>
        <w:t>Grant requests should be a minimum $500 and up to a maximum of $5000.</w:t>
      </w:r>
    </w:p>
    <w:p w14:paraId="5D23E777" w14:textId="77777777" w:rsidR="00FA1125" w:rsidRPr="00AA23D4" w:rsidRDefault="00FA1125" w:rsidP="00FA1125"/>
    <w:p w14:paraId="4573B040" w14:textId="25333C62" w:rsidR="00FA1125" w:rsidRPr="00FA1125" w:rsidRDefault="00FA1125" w:rsidP="00FA1125">
      <w:pPr>
        <w:rPr>
          <w:rFonts w:ascii="Times New Roman" w:hAnsi="Times New Roman" w:cs="Times New Roman"/>
        </w:rPr>
      </w:pPr>
      <w:r w:rsidRPr="00FA1125">
        <w:rPr>
          <w:rFonts w:ascii="Times New Roman" w:hAnsi="Times New Roman" w:cs="Times New Roman"/>
          <w:b/>
        </w:rPr>
        <w:t>B.</w:t>
      </w:r>
      <w:r w:rsidRPr="00FA1125">
        <w:rPr>
          <w:rFonts w:ascii="Times New Roman" w:hAnsi="Times New Roman" w:cs="Times New Roman"/>
        </w:rPr>
        <w:t xml:space="preserve">  We recommend seeking statistical help for your work prior to submitting. Please contact YCAS (Yale Center for Analytical Sciences) for help if you do not have another source</w:t>
      </w:r>
      <w:r w:rsidR="00C8585D">
        <w:rPr>
          <w:rFonts w:ascii="Times New Roman" w:hAnsi="Times New Roman" w:cs="Times New Roman"/>
        </w:rPr>
        <w:t>.</w:t>
      </w:r>
      <w:r w:rsidRPr="00FA1125">
        <w:rPr>
          <w:rFonts w:ascii="Times New Roman" w:hAnsi="Times New Roman" w:cs="Times New Roman"/>
        </w:rPr>
        <w:t xml:space="preserve"> If you are requesting funding for statistical</w:t>
      </w:r>
      <w:r w:rsidR="001E7328">
        <w:rPr>
          <w:rFonts w:ascii="Times New Roman" w:hAnsi="Times New Roman" w:cs="Times New Roman"/>
        </w:rPr>
        <w:t xml:space="preserve"> support</w:t>
      </w:r>
      <w:r w:rsidRPr="00FA1125">
        <w:rPr>
          <w:rFonts w:ascii="Times New Roman" w:hAnsi="Times New Roman" w:cs="Times New Roman"/>
        </w:rPr>
        <w:t xml:space="preserve">, please indicate who you are using and include their pay scale rate and hours </w:t>
      </w:r>
      <w:r w:rsidR="00C8585D">
        <w:rPr>
          <w:rFonts w:ascii="Times New Roman" w:hAnsi="Times New Roman" w:cs="Times New Roman"/>
        </w:rPr>
        <w:t xml:space="preserve">they </w:t>
      </w:r>
      <w:r w:rsidRPr="00FA1125">
        <w:rPr>
          <w:rFonts w:ascii="Times New Roman" w:hAnsi="Times New Roman" w:cs="Times New Roman"/>
        </w:rPr>
        <w:t xml:space="preserve">estimate for </w:t>
      </w:r>
      <w:r w:rsidR="001E7328">
        <w:rPr>
          <w:rFonts w:ascii="Times New Roman" w:hAnsi="Times New Roman" w:cs="Times New Roman"/>
        </w:rPr>
        <w:t>your project</w:t>
      </w:r>
      <w:r w:rsidRPr="00FA1125">
        <w:rPr>
          <w:rFonts w:ascii="Times New Roman" w:hAnsi="Times New Roman" w:cs="Times New Roman"/>
        </w:rPr>
        <w:t>.</w:t>
      </w:r>
    </w:p>
    <w:p w14:paraId="023D4FEF" w14:textId="77777777" w:rsidR="00FA1125" w:rsidRPr="00AA23D4" w:rsidRDefault="00FA1125" w:rsidP="00FA1125"/>
    <w:p w14:paraId="05303EA6" w14:textId="77777777" w:rsidR="00FA1125" w:rsidRPr="00FA1125" w:rsidRDefault="00FA1125" w:rsidP="00FA1125">
      <w:pPr>
        <w:rPr>
          <w:rFonts w:ascii="Times New Roman" w:hAnsi="Times New Roman" w:cs="Times New Roman"/>
          <w:b/>
        </w:rPr>
      </w:pPr>
      <w:r w:rsidRPr="00FA1125">
        <w:rPr>
          <w:rFonts w:ascii="Times New Roman" w:hAnsi="Times New Roman" w:cs="Times New Roman"/>
          <w:b/>
        </w:rPr>
        <w:t xml:space="preserve">C.  Please do not put in random number estimations for funding. </w:t>
      </w:r>
      <w:r w:rsidRPr="00FA1125">
        <w:rPr>
          <w:rFonts w:ascii="Times New Roman" w:hAnsi="Times New Roman" w:cs="Times New Roman"/>
        </w:rPr>
        <w:t xml:space="preserve"> Check prices with a distributor if you plan to purchase something (e.g., glucose test strips, reminder cards) and include the name of that company and their supply cost.</w:t>
      </w:r>
    </w:p>
    <w:p w14:paraId="0F7B3B97" w14:textId="77777777" w:rsidR="00FA1125" w:rsidRDefault="00FA1125" w:rsidP="00FA1125">
      <w:pPr>
        <w:rPr>
          <w:b/>
        </w:rPr>
      </w:pPr>
      <w:r w:rsidRPr="00AA23D4">
        <w:rPr>
          <w:b/>
        </w:rPr>
        <w:t xml:space="preserve"> </w:t>
      </w:r>
    </w:p>
    <w:p w14:paraId="05A9C549" w14:textId="6039FF81" w:rsidR="00FA1125" w:rsidRPr="00FA1125" w:rsidRDefault="00A14D4F" w:rsidP="00FA1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D.  </w:t>
      </w:r>
      <w:r w:rsidR="00FA1125" w:rsidRPr="00FA11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Items </w:t>
      </w:r>
      <w:r w:rsidR="00FA1125" w:rsidRPr="00FA112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allowable</w:t>
      </w:r>
      <w:r w:rsidR="00FA1125" w:rsidRPr="00FA11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 the budget include:</w:t>
      </w:r>
    </w:p>
    <w:p w14:paraId="5D022230" w14:textId="5B434B15" w:rsidR="00FA1125" w:rsidRPr="00FA1125" w:rsidRDefault="00C8585D" w:rsidP="00FA1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-</w:t>
      </w:r>
      <w:r w:rsidR="00FA1125" w:rsidRPr="00FA1125">
        <w:rPr>
          <w:rFonts w:ascii="Times New Roman" w:hAnsi="Times New Roman" w:cs="Times New Roman"/>
          <w:color w:val="000000"/>
          <w:sz w:val="24"/>
          <w:szCs w:val="24"/>
        </w:rPr>
        <w:t xml:space="preserve"> Supplies/expenses (e.g., duplication, mailings, software, task trainers etc.).</w:t>
      </w:r>
    </w:p>
    <w:p w14:paraId="35E66CC5" w14:textId="2E9B2095" w:rsidR="00FA1125" w:rsidRPr="00FA1125" w:rsidRDefault="00C8585D" w:rsidP="00FA1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-</w:t>
      </w:r>
      <w:r w:rsidR="00FA1125" w:rsidRPr="00FA1125">
        <w:rPr>
          <w:rFonts w:ascii="Times New Roman" w:hAnsi="Times New Roman" w:cs="Times New Roman"/>
          <w:color w:val="000000"/>
          <w:sz w:val="24"/>
          <w:szCs w:val="24"/>
        </w:rPr>
        <w:t xml:space="preserve"> Data transcription costs</w:t>
      </w:r>
    </w:p>
    <w:p w14:paraId="63E79988" w14:textId="3F50FDCD" w:rsidR="00FA1125" w:rsidRPr="00FA1125" w:rsidRDefault="00C8585D" w:rsidP="00FA1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-</w:t>
      </w:r>
      <w:r w:rsidR="00FA1125" w:rsidRPr="00FA1125">
        <w:rPr>
          <w:rFonts w:ascii="Times New Roman" w:hAnsi="Times New Roman" w:cs="Times New Roman"/>
          <w:color w:val="000000"/>
          <w:sz w:val="24"/>
          <w:szCs w:val="24"/>
        </w:rPr>
        <w:t xml:space="preserve"> Reasonable incentives for research subjects</w:t>
      </w:r>
    </w:p>
    <w:p w14:paraId="46F9D9B0" w14:textId="31E87A91" w:rsidR="00FA1125" w:rsidRPr="00FA1125" w:rsidRDefault="00C8585D" w:rsidP="00FA1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-</w:t>
      </w:r>
      <w:r w:rsidR="00FA1125" w:rsidRPr="00FA1125">
        <w:rPr>
          <w:rFonts w:ascii="Times New Roman" w:hAnsi="Times New Roman" w:cs="Times New Roman"/>
          <w:color w:val="000000"/>
          <w:sz w:val="24"/>
          <w:szCs w:val="24"/>
        </w:rPr>
        <w:t xml:space="preserve"> Travel to conduct the study (if multi-institutional)</w:t>
      </w:r>
    </w:p>
    <w:p w14:paraId="7A210243" w14:textId="2C63E4D9" w:rsidR="00FA1125" w:rsidRDefault="00FA1125" w:rsidP="00FA1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F4F2CFB" w14:textId="77777777" w:rsidR="00A14D4F" w:rsidRPr="00FA1125" w:rsidRDefault="00A14D4F" w:rsidP="00FA1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F60AF90" w14:textId="032997D8" w:rsidR="00FA1125" w:rsidRPr="00FA1125" w:rsidRDefault="00A14D4F" w:rsidP="00FA1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E.  </w:t>
      </w:r>
      <w:r w:rsidR="00FA1125" w:rsidRPr="00FA11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Items that </w:t>
      </w:r>
      <w:r w:rsidR="00FA1125" w:rsidRPr="00FA112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will not be supported</w:t>
      </w:r>
      <w:r w:rsidR="00FA1125" w:rsidRPr="00FA11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1B3BFE75" w14:textId="0CC40341" w:rsidR="00FA1125" w:rsidRPr="00FA1125" w:rsidRDefault="00C8585D" w:rsidP="00FA1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-</w:t>
      </w:r>
      <w:r w:rsidR="00FA1125" w:rsidRPr="00FA1125">
        <w:rPr>
          <w:rFonts w:ascii="Times New Roman" w:hAnsi="Times New Roman" w:cs="Times New Roman"/>
          <w:color w:val="000000"/>
          <w:sz w:val="24"/>
          <w:szCs w:val="24"/>
        </w:rPr>
        <w:t xml:space="preserve"> Faculty salary</w:t>
      </w:r>
    </w:p>
    <w:p w14:paraId="679D8B7E" w14:textId="12E8B308" w:rsidR="00FA1125" w:rsidRPr="00FA1125" w:rsidRDefault="00C8585D" w:rsidP="00FA1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-</w:t>
      </w:r>
      <w:r w:rsidR="00FA1125" w:rsidRPr="00FA1125">
        <w:rPr>
          <w:rFonts w:ascii="Times New Roman" w:hAnsi="Times New Roman" w:cs="Times New Roman"/>
          <w:color w:val="000000"/>
          <w:sz w:val="24"/>
          <w:szCs w:val="24"/>
        </w:rPr>
        <w:t xml:space="preserve"> Salary support for any investigators or personnel</w:t>
      </w:r>
    </w:p>
    <w:p w14:paraId="21FD5B6F" w14:textId="047B9BDE" w:rsidR="00FA1125" w:rsidRPr="00FA1125" w:rsidRDefault="00C8585D" w:rsidP="00FA1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-</w:t>
      </w:r>
      <w:r w:rsidR="00FA1125" w:rsidRPr="00FA1125">
        <w:rPr>
          <w:rFonts w:ascii="Times New Roman" w:hAnsi="Times New Roman" w:cs="Times New Roman"/>
          <w:color w:val="000000"/>
          <w:sz w:val="24"/>
          <w:szCs w:val="24"/>
        </w:rPr>
        <w:t xml:space="preserve"> Indirect costs (e.g., overhead benefits etc.)</w:t>
      </w:r>
    </w:p>
    <w:p w14:paraId="0FA97211" w14:textId="4006F705" w:rsidR="00FA1125" w:rsidRPr="00FA1125" w:rsidRDefault="00C8585D" w:rsidP="00FA1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-</w:t>
      </w:r>
      <w:r w:rsidR="00FA1125" w:rsidRPr="00FA1125">
        <w:rPr>
          <w:rFonts w:ascii="Times New Roman" w:hAnsi="Times New Roman" w:cs="Times New Roman"/>
          <w:color w:val="000000"/>
          <w:sz w:val="24"/>
          <w:szCs w:val="24"/>
        </w:rPr>
        <w:t xml:space="preserve"> Conference travel, conference fees, abstract submission, lodging, posters, etc.</w:t>
      </w:r>
    </w:p>
    <w:p w14:paraId="7289A740" w14:textId="558D91A8" w:rsidR="00FA1125" w:rsidRPr="00FA1125" w:rsidRDefault="00C8585D" w:rsidP="00FA1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-</w:t>
      </w:r>
      <w:r w:rsidR="00FA1125" w:rsidRPr="00FA1125">
        <w:rPr>
          <w:rFonts w:ascii="Times New Roman" w:hAnsi="Times New Roman" w:cs="Times New Roman"/>
          <w:color w:val="000000"/>
          <w:sz w:val="24"/>
          <w:szCs w:val="24"/>
        </w:rPr>
        <w:t xml:space="preserve"> Society memberships</w:t>
      </w:r>
    </w:p>
    <w:p w14:paraId="25E2417B" w14:textId="76202786" w:rsidR="00FA1125" w:rsidRPr="00FA1125" w:rsidRDefault="00C8585D" w:rsidP="00FA1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-</w:t>
      </w:r>
      <w:r w:rsidR="00FA1125" w:rsidRPr="00FA1125">
        <w:rPr>
          <w:rFonts w:ascii="Times New Roman" w:hAnsi="Times New Roman" w:cs="Times New Roman"/>
          <w:color w:val="000000"/>
          <w:sz w:val="24"/>
          <w:szCs w:val="24"/>
        </w:rPr>
        <w:t xml:space="preserve"> Computer hardware</w:t>
      </w:r>
    </w:p>
    <w:p w14:paraId="73F6CFA4" w14:textId="18DF1928" w:rsidR="00FA1125" w:rsidRPr="00FA1125" w:rsidRDefault="00C8585D" w:rsidP="00FA1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-</w:t>
      </w:r>
      <w:r w:rsidR="00FA1125" w:rsidRPr="00FA1125">
        <w:rPr>
          <w:rFonts w:ascii="Times New Roman" w:hAnsi="Times New Roman" w:cs="Times New Roman"/>
          <w:color w:val="000000"/>
          <w:sz w:val="24"/>
          <w:szCs w:val="24"/>
        </w:rPr>
        <w:t xml:space="preserve"> Facility fees</w:t>
      </w:r>
    </w:p>
    <w:p w14:paraId="5E88BD1D" w14:textId="32B9FA6A" w:rsidR="00FA1125" w:rsidRPr="00FA1125" w:rsidRDefault="00C8585D" w:rsidP="00FA1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-</w:t>
      </w:r>
      <w:r w:rsidR="00FA1125" w:rsidRPr="00FA1125">
        <w:rPr>
          <w:rFonts w:ascii="Times New Roman" w:hAnsi="Times New Roman" w:cs="Times New Roman"/>
          <w:color w:val="000000"/>
          <w:sz w:val="24"/>
          <w:szCs w:val="24"/>
        </w:rPr>
        <w:t xml:space="preserve"> Medical equipment costs</w:t>
      </w:r>
    </w:p>
    <w:p w14:paraId="3ECBE929" w14:textId="2FD7FA4E" w:rsidR="00FA1125" w:rsidRPr="00FA1125" w:rsidRDefault="00C8585D" w:rsidP="00FA1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-</w:t>
      </w:r>
      <w:r w:rsidR="00FA1125" w:rsidRPr="00FA1125">
        <w:rPr>
          <w:rFonts w:ascii="Times New Roman" w:hAnsi="Times New Roman" w:cs="Times New Roman"/>
          <w:color w:val="000000"/>
          <w:sz w:val="24"/>
          <w:szCs w:val="24"/>
        </w:rPr>
        <w:t xml:space="preserve"> Journal subscriptions</w:t>
      </w:r>
    </w:p>
    <w:p w14:paraId="39F0A3AB" w14:textId="41E4BFE5" w:rsidR="00FA1125" w:rsidRPr="00FA1125" w:rsidRDefault="00C8585D" w:rsidP="00FA1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-</w:t>
      </w:r>
      <w:r w:rsidR="00FA1125" w:rsidRPr="00FA1125">
        <w:rPr>
          <w:rFonts w:ascii="Times New Roman" w:hAnsi="Times New Roman" w:cs="Times New Roman"/>
          <w:color w:val="000000"/>
          <w:sz w:val="24"/>
          <w:szCs w:val="24"/>
        </w:rPr>
        <w:t xml:space="preserve"> Patient transportation </w:t>
      </w:r>
    </w:p>
    <w:p w14:paraId="028529CA" w14:textId="77777777" w:rsidR="00FA1125" w:rsidRDefault="00FA1125" w:rsidP="00FA1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272484D" w14:textId="04165325" w:rsidR="00FA1125" w:rsidRPr="00FA1125" w:rsidRDefault="00FA1125" w:rsidP="00FA1125">
      <w:pPr>
        <w:rPr>
          <w:rFonts w:ascii="Times New Roman" w:hAnsi="Times New Roman" w:cs="Times New Roman"/>
        </w:rPr>
      </w:pPr>
      <w:r w:rsidRPr="00AA23D4">
        <w:rPr>
          <w:b/>
        </w:rPr>
        <w:br/>
      </w:r>
      <w:r w:rsidR="00A14D4F">
        <w:rPr>
          <w:rFonts w:ascii="Times New Roman" w:hAnsi="Times New Roman" w:cs="Times New Roman"/>
          <w:b/>
        </w:rPr>
        <w:t>F</w:t>
      </w:r>
      <w:r w:rsidRPr="00FA1125">
        <w:rPr>
          <w:rFonts w:ascii="Times New Roman" w:hAnsi="Times New Roman" w:cs="Times New Roman"/>
          <w:b/>
        </w:rPr>
        <w:t xml:space="preserve">. </w:t>
      </w:r>
      <w:r w:rsidRPr="00FA1125">
        <w:rPr>
          <w:rFonts w:ascii="Times New Roman" w:hAnsi="Times New Roman" w:cs="Times New Roman"/>
        </w:rPr>
        <w:t xml:space="preserve"> If you are asking for funding for a specific person (for example, a social worker to conduct interviews), we will need that person’s name, if known, including their position (at Yale or at another location) listed in the chart.  </w:t>
      </w:r>
    </w:p>
    <w:p w14:paraId="454C6CF1" w14:textId="79F0FF7E" w:rsidR="00FA1125" w:rsidRDefault="00FA1125" w:rsidP="00FA1125"/>
    <w:p w14:paraId="4B81C86E" w14:textId="77777777" w:rsidR="00E83A37" w:rsidRDefault="00E83A37" w:rsidP="00FA112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1A4E79" w14:textId="3030643A" w:rsidR="00A14D4F" w:rsidRDefault="00C8585D" w:rsidP="00FA112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A14D4F" w:rsidRPr="00A14D4F">
        <w:rPr>
          <w:rFonts w:ascii="Times New Roman" w:hAnsi="Times New Roman" w:cs="Times New Roman"/>
          <w:b/>
          <w:bCs/>
          <w:sz w:val="24"/>
          <w:szCs w:val="24"/>
        </w:rPr>
        <w:t>. Your Itemized Budget</w:t>
      </w:r>
    </w:p>
    <w:p w14:paraId="27DDF79C" w14:textId="577E288A" w:rsidR="00C8585D" w:rsidRPr="005F014C" w:rsidRDefault="00C8585D" w:rsidP="00C858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014C">
        <w:rPr>
          <w:rFonts w:ascii="Times New Roman" w:hAnsi="Times New Roman" w:cs="Times New Roman"/>
          <w:b/>
          <w:bCs/>
          <w:sz w:val="24"/>
          <w:szCs w:val="24"/>
        </w:rPr>
        <w:t>Principal Investigator (Must be a Department of Internal Medicine Faculty Member)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585D" w14:paraId="489F4CC7" w14:textId="77777777" w:rsidTr="0023768C">
        <w:tc>
          <w:tcPr>
            <w:tcW w:w="9350" w:type="dxa"/>
          </w:tcPr>
          <w:p w14:paraId="0970D4C5" w14:textId="77777777" w:rsidR="00C8585D" w:rsidRDefault="00C8585D" w:rsidP="0023768C">
            <w:r w:rsidRPr="0025773F">
              <w:rPr>
                <w:b/>
                <w:bCs/>
              </w:rPr>
              <w:t>Name</w:t>
            </w:r>
            <w:r w:rsidRPr="0025773F">
              <w:t>:</w:t>
            </w:r>
            <w:r>
              <w:t xml:space="preserve">   </w:t>
            </w:r>
            <w:sdt>
              <w:sdtPr>
                <w:id w:val="-720130102"/>
                <w:placeholder>
                  <w:docPart w:val="E8A3C372A5E14EE6831B9560ACEC0A1E"/>
                </w:placeholder>
                <w:showingPlcHdr/>
                <w:text/>
              </w:sdtPr>
              <w:sdtEndPr/>
              <w:sdtContent>
                <w:r>
                  <w:t xml:space="preserve">          </w:t>
                </w:r>
              </w:sdtContent>
            </w:sdt>
          </w:p>
        </w:tc>
      </w:tr>
      <w:tr w:rsidR="00C8585D" w14:paraId="22E4768D" w14:textId="77777777" w:rsidTr="0023768C">
        <w:tc>
          <w:tcPr>
            <w:tcW w:w="9350" w:type="dxa"/>
          </w:tcPr>
          <w:p w14:paraId="22514583" w14:textId="77777777" w:rsidR="00C8585D" w:rsidRDefault="00C8585D" w:rsidP="0023768C">
            <w:r w:rsidRPr="0025773F">
              <w:rPr>
                <w:b/>
                <w:bCs/>
              </w:rPr>
              <w:t>Section</w:t>
            </w:r>
            <w:r>
              <w:t xml:space="preserve">:  </w:t>
            </w:r>
            <w:sdt>
              <w:sdtPr>
                <w:id w:val="1412437981"/>
                <w:placeholder>
                  <w:docPart w:val="59A64A5DBFDA4185943FBB5DE52D02C2"/>
                </w:placeholder>
                <w:showingPlcHdr/>
                <w:text/>
              </w:sdtPr>
              <w:sdtEndPr/>
              <w:sdtContent>
                <w:r>
                  <w:t xml:space="preserve">          </w:t>
                </w:r>
              </w:sdtContent>
            </w:sdt>
          </w:p>
        </w:tc>
      </w:tr>
    </w:tbl>
    <w:p w14:paraId="463CDC58" w14:textId="77777777" w:rsidR="00C8585D" w:rsidRDefault="00C8585D" w:rsidP="00FA112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CE5DD4" w14:textId="395363F5" w:rsidR="00A14D4F" w:rsidRPr="00A14D4F" w:rsidRDefault="00A14D4F" w:rsidP="00FA1125">
      <w:pPr>
        <w:rPr>
          <w:rFonts w:ascii="Times New Roman" w:hAnsi="Times New Roman" w:cs="Times New Roman"/>
          <w:sz w:val="24"/>
          <w:szCs w:val="24"/>
        </w:rPr>
      </w:pPr>
      <w:r w:rsidRPr="00A14D4F">
        <w:rPr>
          <w:rFonts w:ascii="Times New Roman" w:hAnsi="Times New Roman" w:cs="Times New Roman"/>
          <w:sz w:val="24"/>
          <w:szCs w:val="24"/>
        </w:rPr>
        <w:t>Please complete the</w:t>
      </w:r>
      <w:r w:rsidR="00C8585D">
        <w:rPr>
          <w:rFonts w:ascii="Times New Roman" w:hAnsi="Times New Roman" w:cs="Times New Roman"/>
          <w:sz w:val="24"/>
          <w:szCs w:val="24"/>
        </w:rPr>
        <w:t xml:space="preserve"> Budget</w:t>
      </w:r>
      <w:r w:rsidRPr="00A14D4F">
        <w:rPr>
          <w:rFonts w:ascii="Times New Roman" w:hAnsi="Times New Roman" w:cs="Times New Roman"/>
          <w:sz w:val="24"/>
          <w:szCs w:val="24"/>
        </w:rPr>
        <w:t xml:space="preserve"> table below. Be specific with each line item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4"/>
        <w:gridCol w:w="983"/>
        <w:gridCol w:w="1226"/>
        <w:gridCol w:w="939"/>
        <w:gridCol w:w="3978"/>
      </w:tblGrid>
      <w:tr w:rsidR="00FA1125" w:rsidRPr="00735D68" w14:paraId="782D9144" w14:textId="77777777" w:rsidTr="00C8585D">
        <w:tc>
          <w:tcPr>
            <w:tcW w:w="2224" w:type="dxa"/>
          </w:tcPr>
          <w:p w14:paraId="02A77C70" w14:textId="77777777" w:rsidR="00FA1125" w:rsidRPr="00735D68" w:rsidRDefault="00FA1125" w:rsidP="00A471EE">
            <w:pPr>
              <w:rPr>
                <w:b/>
              </w:rPr>
            </w:pPr>
            <w:r w:rsidRPr="00735D68">
              <w:rPr>
                <w:b/>
              </w:rPr>
              <w:t>Item</w:t>
            </w:r>
          </w:p>
        </w:tc>
        <w:tc>
          <w:tcPr>
            <w:tcW w:w="983" w:type="dxa"/>
          </w:tcPr>
          <w:p w14:paraId="1FD4A121" w14:textId="11F097DF" w:rsidR="00FA1125" w:rsidRPr="00735D68" w:rsidRDefault="00FA1125" w:rsidP="00A471EE">
            <w:pPr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1226" w:type="dxa"/>
          </w:tcPr>
          <w:p w14:paraId="6E5D83D1" w14:textId="66919C42" w:rsidR="00FA1125" w:rsidRPr="00735D68" w:rsidRDefault="00FA1125" w:rsidP="00A471EE">
            <w:pPr>
              <w:rPr>
                <w:b/>
              </w:rPr>
            </w:pPr>
            <w:r w:rsidRPr="00735D68">
              <w:rPr>
                <w:b/>
              </w:rPr>
              <w:t>Proposed Cost</w:t>
            </w:r>
            <w:r>
              <w:rPr>
                <w:b/>
              </w:rPr>
              <w:t>/Rate</w:t>
            </w:r>
          </w:p>
        </w:tc>
        <w:tc>
          <w:tcPr>
            <w:tcW w:w="939" w:type="dxa"/>
          </w:tcPr>
          <w:p w14:paraId="6CA6CA74" w14:textId="7F3FF003" w:rsidR="00FA1125" w:rsidRPr="00735D68" w:rsidRDefault="00FA1125" w:rsidP="00A471EE">
            <w:pPr>
              <w:rPr>
                <w:b/>
              </w:rPr>
            </w:pPr>
            <w:r>
              <w:rPr>
                <w:b/>
              </w:rPr>
              <w:t>Subtotal</w:t>
            </w:r>
          </w:p>
        </w:tc>
        <w:tc>
          <w:tcPr>
            <w:tcW w:w="3978" w:type="dxa"/>
          </w:tcPr>
          <w:p w14:paraId="1496CC70" w14:textId="0ED71755" w:rsidR="00FA1125" w:rsidRPr="00735D68" w:rsidRDefault="00FA1125" w:rsidP="00A471EE">
            <w:pPr>
              <w:rPr>
                <w:b/>
              </w:rPr>
            </w:pPr>
            <w:r w:rsidRPr="00735D68">
              <w:rPr>
                <w:b/>
              </w:rPr>
              <w:t>Justification</w:t>
            </w:r>
            <w:r>
              <w:rPr>
                <w:b/>
              </w:rPr>
              <w:t xml:space="preserve"> (please be specific)</w:t>
            </w:r>
          </w:p>
        </w:tc>
      </w:tr>
      <w:tr w:rsidR="00FA1125" w14:paraId="1AC5DCD3" w14:textId="77777777" w:rsidTr="00C8585D">
        <w:tc>
          <w:tcPr>
            <w:tcW w:w="2224" w:type="dxa"/>
            <w:vAlign w:val="bottom"/>
          </w:tcPr>
          <w:p w14:paraId="072AE0D5" w14:textId="45C175A3" w:rsidR="00FA1125" w:rsidRDefault="00FA1125" w:rsidP="00FA1125"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Example: gift cards</w:t>
            </w:r>
          </w:p>
        </w:tc>
        <w:tc>
          <w:tcPr>
            <w:tcW w:w="983" w:type="dxa"/>
            <w:vAlign w:val="bottom"/>
          </w:tcPr>
          <w:p w14:paraId="2BA3498D" w14:textId="29CAD4F1" w:rsidR="00FA1125" w:rsidRDefault="00FA1125" w:rsidP="00FA1125"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50</w:t>
            </w:r>
          </w:p>
        </w:tc>
        <w:tc>
          <w:tcPr>
            <w:tcW w:w="1226" w:type="dxa"/>
            <w:vAlign w:val="bottom"/>
          </w:tcPr>
          <w:p w14:paraId="12FFFA10" w14:textId="6557FC83" w:rsidR="00FA1125" w:rsidRDefault="00FA1125" w:rsidP="00FA1125"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$10 each</w:t>
            </w:r>
          </w:p>
        </w:tc>
        <w:tc>
          <w:tcPr>
            <w:tcW w:w="939" w:type="dxa"/>
          </w:tcPr>
          <w:p w14:paraId="1D846FCA" w14:textId="49E750F6" w:rsidR="00FA1125" w:rsidRDefault="00FA1125" w:rsidP="00FA1125">
            <w:pPr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$500.00</w:t>
            </w:r>
          </w:p>
        </w:tc>
        <w:tc>
          <w:tcPr>
            <w:tcW w:w="3978" w:type="dxa"/>
            <w:vAlign w:val="bottom"/>
          </w:tcPr>
          <w:p w14:paraId="0128F183" w14:textId="1153761F" w:rsidR="00FA1125" w:rsidRDefault="00FA1125" w:rsidP="00FA1125"/>
        </w:tc>
      </w:tr>
      <w:tr w:rsidR="00FA1125" w14:paraId="4BB44FED" w14:textId="77777777" w:rsidTr="00C8585D">
        <w:tc>
          <w:tcPr>
            <w:tcW w:w="2224" w:type="dxa"/>
          </w:tcPr>
          <w:p w14:paraId="33B540E7" w14:textId="77777777" w:rsidR="00FA1125" w:rsidRDefault="00FA1125" w:rsidP="00FA1125"/>
        </w:tc>
        <w:tc>
          <w:tcPr>
            <w:tcW w:w="983" w:type="dxa"/>
          </w:tcPr>
          <w:p w14:paraId="48D3F6B5" w14:textId="77777777" w:rsidR="00FA1125" w:rsidRDefault="00FA1125" w:rsidP="00FA1125"/>
        </w:tc>
        <w:tc>
          <w:tcPr>
            <w:tcW w:w="1226" w:type="dxa"/>
          </w:tcPr>
          <w:p w14:paraId="4B87B060" w14:textId="32498083" w:rsidR="00FA1125" w:rsidRDefault="00FA1125" w:rsidP="00FA1125"/>
        </w:tc>
        <w:tc>
          <w:tcPr>
            <w:tcW w:w="939" w:type="dxa"/>
          </w:tcPr>
          <w:p w14:paraId="1E34AC59" w14:textId="77777777" w:rsidR="00FA1125" w:rsidRDefault="00FA1125" w:rsidP="00FA1125"/>
        </w:tc>
        <w:tc>
          <w:tcPr>
            <w:tcW w:w="3978" w:type="dxa"/>
          </w:tcPr>
          <w:p w14:paraId="2F863BE3" w14:textId="7CC149AF" w:rsidR="00FA1125" w:rsidRDefault="00FA1125" w:rsidP="00FA1125"/>
        </w:tc>
      </w:tr>
      <w:tr w:rsidR="00FA1125" w14:paraId="025F3F4C" w14:textId="77777777" w:rsidTr="00C8585D">
        <w:tc>
          <w:tcPr>
            <w:tcW w:w="2224" w:type="dxa"/>
          </w:tcPr>
          <w:p w14:paraId="5F6B167B" w14:textId="77777777" w:rsidR="00FA1125" w:rsidRDefault="00FA1125" w:rsidP="00FA1125"/>
        </w:tc>
        <w:tc>
          <w:tcPr>
            <w:tcW w:w="983" w:type="dxa"/>
          </w:tcPr>
          <w:p w14:paraId="1EA31D22" w14:textId="77777777" w:rsidR="00FA1125" w:rsidRDefault="00FA1125" w:rsidP="00FA1125"/>
        </w:tc>
        <w:tc>
          <w:tcPr>
            <w:tcW w:w="1226" w:type="dxa"/>
          </w:tcPr>
          <w:p w14:paraId="2A4A4F4A" w14:textId="06AC64C9" w:rsidR="00FA1125" w:rsidRDefault="00FA1125" w:rsidP="00FA1125"/>
        </w:tc>
        <w:tc>
          <w:tcPr>
            <w:tcW w:w="939" w:type="dxa"/>
          </w:tcPr>
          <w:p w14:paraId="3FE960E3" w14:textId="77777777" w:rsidR="00FA1125" w:rsidRDefault="00FA1125" w:rsidP="00FA1125"/>
        </w:tc>
        <w:tc>
          <w:tcPr>
            <w:tcW w:w="3978" w:type="dxa"/>
          </w:tcPr>
          <w:p w14:paraId="7FD0A538" w14:textId="65C489DA" w:rsidR="00FA1125" w:rsidRDefault="00FA1125" w:rsidP="00FA1125"/>
        </w:tc>
      </w:tr>
      <w:tr w:rsidR="00FA1125" w14:paraId="5C85B61B" w14:textId="77777777" w:rsidTr="00C8585D">
        <w:tc>
          <w:tcPr>
            <w:tcW w:w="2224" w:type="dxa"/>
          </w:tcPr>
          <w:p w14:paraId="1B0BF418" w14:textId="77777777" w:rsidR="00FA1125" w:rsidRDefault="00FA1125" w:rsidP="00FA1125"/>
        </w:tc>
        <w:tc>
          <w:tcPr>
            <w:tcW w:w="983" w:type="dxa"/>
          </w:tcPr>
          <w:p w14:paraId="32B8D542" w14:textId="77777777" w:rsidR="00FA1125" w:rsidRDefault="00FA1125" w:rsidP="00FA1125"/>
        </w:tc>
        <w:tc>
          <w:tcPr>
            <w:tcW w:w="1226" w:type="dxa"/>
          </w:tcPr>
          <w:p w14:paraId="349FFA03" w14:textId="72A157F9" w:rsidR="00FA1125" w:rsidRDefault="00FA1125" w:rsidP="00FA1125"/>
        </w:tc>
        <w:tc>
          <w:tcPr>
            <w:tcW w:w="939" w:type="dxa"/>
          </w:tcPr>
          <w:p w14:paraId="0B437B99" w14:textId="77777777" w:rsidR="00FA1125" w:rsidRDefault="00FA1125" w:rsidP="00FA1125"/>
        </w:tc>
        <w:tc>
          <w:tcPr>
            <w:tcW w:w="3978" w:type="dxa"/>
          </w:tcPr>
          <w:p w14:paraId="784725E5" w14:textId="7736C57E" w:rsidR="00FA1125" w:rsidRDefault="00FA1125" w:rsidP="00FA1125"/>
        </w:tc>
      </w:tr>
      <w:tr w:rsidR="00FA1125" w14:paraId="3620FDD8" w14:textId="77777777" w:rsidTr="00C8585D">
        <w:tc>
          <w:tcPr>
            <w:tcW w:w="2224" w:type="dxa"/>
          </w:tcPr>
          <w:p w14:paraId="10A803A7" w14:textId="77777777" w:rsidR="00FA1125" w:rsidRDefault="00FA1125" w:rsidP="00FA1125"/>
        </w:tc>
        <w:tc>
          <w:tcPr>
            <w:tcW w:w="983" w:type="dxa"/>
          </w:tcPr>
          <w:p w14:paraId="02DAAC43" w14:textId="77777777" w:rsidR="00FA1125" w:rsidRDefault="00FA1125" w:rsidP="00FA1125"/>
        </w:tc>
        <w:tc>
          <w:tcPr>
            <w:tcW w:w="1226" w:type="dxa"/>
          </w:tcPr>
          <w:p w14:paraId="18A0C8FB" w14:textId="77DA0ABB" w:rsidR="00FA1125" w:rsidRDefault="00FA1125" w:rsidP="00FA1125"/>
        </w:tc>
        <w:tc>
          <w:tcPr>
            <w:tcW w:w="939" w:type="dxa"/>
          </w:tcPr>
          <w:p w14:paraId="2DD9B655" w14:textId="77777777" w:rsidR="00FA1125" w:rsidRDefault="00FA1125" w:rsidP="00FA1125"/>
        </w:tc>
        <w:tc>
          <w:tcPr>
            <w:tcW w:w="3978" w:type="dxa"/>
          </w:tcPr>
          <w:p w14:paraId="6B4AF835" w14:textId="36E943C5" w:rsidR="00FA1125" w:rsidRDefault="00FA1125" w:rsidP="00FA1125"/>
        </w:tc>
      </w:tr>
      <w:tr w:rsidR="00FA1125" w14:paraId="79D8B405" w14:textId="77777777" w:rsidTr="00C8585D">
        <w:tc>
          <w:tcPr>
            <w:tcW w:w="2224" w:type="dxa"/>
          </w:tcPr>
          <w:p w14:paraId="2AB71339" w14:textId="77777777" w:rsidR="00FA1125" w:rsidRDefault="00FA1125" w:rsidP="00FA1125"/>
        </w:tc>
        <w:tc>
          <w:tcPr>
            <w:tcW w:w="983" w:type="dxa"/>
          </w:tcPr>
          <w:p w14:paraId="53E7E715" w14:textId="77777777" w:rsidR="00FA1125" w:rsidRDefault="00FA1125" w:rsidP="00FA1125"/>
        </w:tc>
        <w:tc>
          <w:tcPr>
            <w:tcW w:w="1226" w:type="dxa"/>
          </w:tcPr>
          <w:p w14:paraId="4C693DAF" w14:textId="1A0F316D" w:rsidR="00FA1125" w:rsidRDefault="00FA1125" w:rsidP="00FA1125"/>
        </w:tc>
        <w:tc>
          <w:tcPr>
            <w:tcW w:w="939" w:type="dxa"/>
          </w:tcPr>
          <w:p w14:paraId="42C122A4" w14:textId="77777777" w:rsidR="00FA1125" w:rsidRDefault="00FA1125" w:rsidP="00FA1125"/>
        </w:tc>
        <w:tc>
          <w:tcPr>
            <w:tcW w:w="3978" w:type="dxa"/>
          </w:tcPr>
          <w:p w14:paraId="7C704374" w14:textId="1434A596" w:rsidR="00FA1125" w:rsidRDefault="00FA1125" w:rsidP="00FA1125"/>
        </w:tc>
      </w:tr>
      <w:tr w:rsidR="00FA1125" w14:paraId="7B80B661" w14:textId="77777777" w:rsidTr="00C8585D">
        <w:tc>
          <w:tcPr>
            <w:tcW w:w="2224" w:type="dxa"/>
          </w:tcPr>
          <w:p w14:paraId="097F1FD4" w14:textId="77777777" w:rsidR="00FA1125" w:rsidRDefault="00FA1125" w:rsidP="00FA1125"/>
        </w:tc>
        <w:tc>
          <w:tcPr>
            <w:tcW w:w="983" w:type="dxa"/>
          </w:tcPr>
          <w:p w14:paraId="42F70645" w14:textId="77777777" w:rsidR="00FA1125" w:rsidRDefault="00FA1125" w:rsidP="00FA1125"/>
        </w:tc>
        <w:tc>
          <w:tcPr>
            <w:tcW w:w="1226" w:type="dxa"/>
          </w:tcPr>
          <w:p w14:paraId="6CF4ACCE" w14:textId="02990239" w:rsidR="00FA1125" w:rsidRDefault="00FA1125" w:rsidP="00FA1125"/>
        </w:tc>
        <w:tc>
          <w:tcPr>
            <w:tcW w:w="939" w:type="dxa"/>
          </w:tcPr>
          <w:p w14:paraId="61D53A3C" w14:textId="77777777" w:rsidR="00FA1125" w:rsidRDefault="00FA1125" w:rsidP="00FA1125"/>
        </w:tc>
        <w:tc>
          <w:tcPr>
            <w:tcW w:w="3978" w:type="dxa"/>
          </w:tcPr>
          <w:p w14:paraId="01963BCC" w14:textId="065ABB6F" w:rsidR="00FA1125" w:rsidRDefault="00FA1125" w:rsidP="00FA1125"/>
        </w:tc>
      </w:tr>
      <w:tr w:rsidR="00FA1125" w14:paraId="203FFB2E" w14:textId="77777777" w:rsidTr="00C8585D">
        <w:tc>
          <w:tcPr>
            <w:tcW w:w="2224" w:type="dxa"/>
          </w:tcPr>
          <w:p w14:paraId="13E1AD10" w14:textId="77777777" w:rsidR="00FA1125" w:rsidRDefault="00FA1125" w:rsidP="00FA1125"/>
        </w:tc>
        <w:tc>
          <w:tcPr>
            <w:tcW w:w="983" w:type="dxa"/>
          </w:tcPr>
          <w:p w14:paraId="50BEF739" w14:textId="77777777" w:rsidR="00FA1125" w:rsidRDefault="00FA1125" w:rsidP="00FA1125"/>
        </w:tc>
        <w:tc>
          <w:tcPr>
            <w:tcW w:w="1226" w:type="dxa"/>
          </w:tcPr>
          <w:p w14:paraId="53B90D90" w14:textId="19B85C70" w:rsidR="00FA1125" w:rsidRDefault="00FA1125" w:rsidP="00FA1125"/>
        </w:tc>
        <w:tc>
          <w:tcPr>
            <w:tcW w:w="939" w:type="dxa"/>
          </w:tcPr>
          <w:p w14:paraId="333D9840" w14:textId="77777777" w:rsidR="00FA1125" w:rsidRDefault="00FA1125" w:rsidP="00FA1125"/>
        </w:tc>
        <w:tc>
          <w:tcPr>
            <w:tcW w:w="3978" w:type="dxa"/>
          </w:tcPr>
          <w:p w14:paraId="7D4A237A" w14:textId="4C27F061" w:rsidR="00FA1125" w:rsidRDefault="00FA1125" w:rsidP="00FA1125"/>
        </w:tc>
      </w:tr>
      <w:tr w:rsidR="00FA1125" w14:paraId="7AFE59E5" w14:textId="77777777" w:rsidTr="00C8585D">
        <w:tc>
          <w:tcPr>
            <w:tcW w:w="2224" w:type="dxa"/>
          </w:tcPr>
          <w:p w14:paraId="5193D0ED" w14:textId="77777777" w:rsidR="00FA1125" w:rsidRDefault="00FA1125" w:rsidP="00FA1125"/>
        </w:tc>
        <w:tc>
          <w:tcPr>
            <w:tcW w:w="983" w:type="dxa"/>
          </w:tcPr>
          <w:p w14:paraId="4BBEFBE0" w14:textId="77777777" w:rsidR="00FA1125" w:rsidRDefault="00FA1125" w:rsidP="00FA1125"/>
        </w:tc>
        <w:tc>
          <w:tcPr>
            <w:tcW w:w="1226" w:type="dxa"/>
          </w:tcPr>
          <w:p w14:paraId="2EC2FD4C" w14:textId="491F2AEF" w:rsidR="00FA1125" w:rsidRDefault="00FA1125" w:rsidP="00FA1125"/>
        </w:tc>
        <w:tc>
          <w:tcPr>
            <w:tcW w:w="939" w:type="dxa"/>
          </w:tcPr>
          <w:p w14:paraId="5FA95608" w14:textId="77777777" w:rsidR="00FA1125" w:rsidRDefault="00FA1125" w:rsidP="00FA1125"/>
        </w:tc>
        <w:tc>
          <w:tcPr>
            <w:tcW w:w="3978" w:type="dxa"/>
          </w:tcPr>
          <w:p w14:paraId="097C275A" w14:textId="5D068F03" w:rsidR="00FA1125" w:rsidRDefault="00FA1125" w:rsidP="00FA1125"/>
        </w:tc>
      </w:tr>
      <w:tr w:rsidR="00FA1125" w14:paraId="79C38E3C" w14:textId="77777777" w:rsidTr="00C8585D">
        <w:tc>
          <w:tcPr>
            <w:tcW w:w="2224" w:type="dxa"/>
          </w:tcPr>
          <w:p w14:paraId="0ACB9ADC" w14:textId="77777777" w:rsidR="00FA1125" w:rsidRDefault="00FA1125" w:rsidP="00FA1125"/>
        </w:tc>
        <w:tc>
          <w:tcPr>
            <w:tcW w:w="983" w:type="dxa"/>
          </w:tcPr>
          <w:p w14:paraId="1A21D828" w14:textId="77777777" w:rsidR="00FA1125" w:rsidRDefault="00FA1125" w:rsidP="00FA1125"/>
        </w:tc>
        <w:tc>
          <w:tcPr>
            <w:tcW w:w="1226" w:type="dxa"/>
          </w:tcPr>
          <w:p w14:paraId="4000965B" w14:textId="78D18D2C" w:rsidR="00FA1125" w:rsidRDefault="00FA1125" w:rsidP="00FA1125"/>
        </w:tc>
        <w:tc>
          <w:tcPr>
            <w:tcW w:w="939" w:type="dxa"/>
          </w:tcPr>
          <w:p w14:paraId="51A07A7C" w14:textId="77777777" w:rsidR="00FA1125" w:rsidRDefault="00FA1125" w:rsidP="00FA1125"/>
        </w:tc>
        <w:tc>
          <w:tcPr>
            <w:tcW w:w="3978" w:type="dxa"/>
          </w:tcPr>
          <w:p w14:paraId="7194EFE1" w14:textId="7E5658FA" w:rsidR="00FA1125" w:rsidRDefault="00FA1125" w:rsidP="00FA1125"/>
        </w:tc>
      </w:tr>
      <w:tr w:rsidR="00FA1125" w14:paraId="39B772C8" w14:textId="77777777" w:rsidTr="00C8585D">
        <w:tc>
          <w:tcPr>
            <w:tcW w:w="2224" w:type="dxa"/>
          </w:tcPr>
          <w:p w14:paraId="5E348B9B" w14:textId="77777777" w:rsidR="00FA1125" w:rsidRDefault="00FA1125" w:rsidP="00FA1125"/>
        </w:tc>
        <w:tc>
          <w:tcPr>
            <w:tcW w:w="983" w:type="dxa"/>
          </w:tcPr>
          <w:p w14:paraId="6436B364" w14:textId="77777777" w:rsidR="00FA1125" w:rsidRDefault="00FA1125" w:rsidP="00FA1125"/>
        </w:tc>
        <w:tc>
          <w:tcPr>
            <w:tcW w:w="1226" w:type="dxa"/>
          </w:tcPr>
          <w:p w14:paraId="20DCA43C" w14:textId="1F6E4416" w:rsidR="00FA1125" w:rsidRDefault="00FA1125" w:rsidP="00FA1125"/>
        </w:tc>
        <w:tc>
          <w:tcPr>
            <w:tcW w:w="939" w:type="dxa"/>
          </w:tcPr>
          <w:p w14:paraId="3A526FDB" w14:textId="77777777" w:rsidR="00FA1125" w:rsidRDefault="00FA1125" w:rsidP="00FA1125"/>
        </w:tc>
        <w:tc>
          <w:tcPr>
            <w:tcW w:w="3978" w:type="dxa"/>
          </w:tcPr>
          <w:p w14:paraId="4B954CFD" w14:textId="1487D711" w:rsidR="00FA1125" w:rsidRDefault="00FA1125" w:rsidP="00FA1125"/>
        </w:tc>
      </w:tr>
      <w:tr w:rsidR="00FA1125" w14:paraId="72256A2C" w14:textId="77777777" w:rsidTr="00C8585D">
        <w:tc>
          <w:tcPr>
            <w:tcW w:w="2224" w:type="dxa"/>
          </w:tcPr>
          <w:p w14:paraId="4DBB3993" w14:textId="77777777" w:rsidR="00FA1125" w:rsidRDefault="00FA1125" w:rsidP="00FA1125"/>
        </w:tc>
        <w:tc>
          <w:tcPr>
            <w:tcW w:w="983" w:type="dxa"/>
          </w:tcPr>
          <w:p w14:paraId="3788A434" w14:textId="77777777" w:rsidR="00FA1125" w:rsidRDefault="00FA1125" w:rsidP="00FA1125"/>
        </w:tc>
        <w:tc>
          <w:tcPr>
            <w:tcW w:w="1226" w:type="dxa"/>
          </w:tcPr>
          <w:p w14:paraId="229C8ADB" w14:textId="218CF466" w:rsidR="00FA1125" w:rsidRDefault="00FA1125" w:rsidP="00FA1125"/>
        </w:tc>
        <w:tc>
          <w:tcPr>
            <w:tcW w:w="939" w:type="dxa"/>
          </w:tcPr>
          <w:p w14:paraId="3ADB140E" w14:textId="77777777" w:rsidR="00FA1125" w:rsidRDefault="00FA1125" w:rsidP="00FA1125"/>
        </w:tc>
        <w:tc>
          <w:tcPr>
            <w:tcW w:w="3978" w:type="dxa"/>
          </w:tcPr>
          <w:p w14:paraId="6A87ADDA" w14:textId="079A05BF" w:rsidR="00FA1125" w:rsidRDefault="00FA1125" w:rsidP="00FA1125"/>
        </w:tc>
      </w:tr>
      <w:tr w:rsidR="00FA1125" w14:paraId="2913FCD3" w14:textId="77777777" w:rsidTr="00C8585D">
        <w:tc>
          <w:tcPr>
            <w:tcW w:w="2224" w:type="dxa"/>
          </w:tcPr>
          <w:p w14:paraId="2066FBFE" w14:textId="77777777" w:rsidR="00FA1125" w:rsidRDefault="00FA1125" w:rsidP="00FA1125"/>
        </w:tc>
        <w:tc>
          <w:tcPr>
            <w:tcW w:w="983" w:type="dxa"/>
          </w:tcPr>
          <w:p w14:paraId="5791444C" w14:textId="77777777" w:rsidR="00FA1125" w:rsidRDefault="00FA1125" w:rsidP="00FA1125"/>
        </w:tc>
        <w:tc>
          <w:tcPr>
            <w:tcW w:w="1226" w:type="dxa"/>
          </w:tcPr>
          <w:p w14:paraId="29DE093B" w14:textId="10102CBF" w:rsidR="00FA1125" w:rsidRDefault="00FA1125" w:rsidP="00FA1125"/>
        </w:tc>
        <w:tc>
          <w:tcPr>
            <w:tcW w:w="939" w:type="dxa"/>
          </w:tcPr>
          <w:p w14:paraId="04379778" w14:textId="77777777" w:rsidR="00FA1125" w:rsidRDefault="00FA1125" w:rsidP="00FA1125"/>
        </w:tc>
        <w:tc>
          <w:tcPr>
            <w:tcW w:w="3978" w:type="dxa"/>
          </w:tcPr>
          <w:p w14:paraId="4614DAA0" w14:textId="019D2240" w:rsidR="00FA1125" w:rsidRDefault="00FA1125" w:rsidP="00FA1125"/>
        </w:tc>
      </w:tr>
      <w:tr w:rsidR="00FA1125" w14:paraId="71CFCB33" w14:textId="77777777" w:rsidTr="00C8585D">
        <w:tc>
          <w:tcPr>
            <w:tcW w:w="2224" w:type="dxa"/>
          </w:tcPr>
          <w:p w14:paraId="7ED6F62D" w14:textId="77777777" w:rsidR="00FA1125" w:rsidRDefault="00FA1125" w:rsidP="00FA1125"/>
        </w:tc>
        <w:tc>
          <w:tcPr>
            <w:tcW w:w="983" w:type="dxa"/>
          </w:tcPr>
          <w:p w14:paraId="493F4ECF" w14:textId="77777777" w:rsidR="00FA1125" w:rsidRDefault="00FA1125" w:rsidP="00FA1125"/>
        </w:tc>
        <w:tc>
          <w:tcPr>
            <w:tcW w:w="1226" w:type="dxa"/>
          </w:tcPr>
          <w:p w14:paraId="17AF2026" w14:textId="7AF5F830" w:rsidR="00FA1125" w:rsidRDefault="00FA1125" w:rsidP="00FA1125"/>
        </w:tc>
        <w:tc>
          <w:tcPr>
            <w:tcW w:w="939" w:type="dxa"/>
          </w:tcPr>
          <w:p w14:paraId="043909C4" w14:textId="77777777" w:rsidR="00FA1125" w:rsidRDefault="00FA1125" w:rsidP="00FA1125"/>
        </w:tc>
        <w:tc>
          <w:tcPr>
            <w:tcW w:w="3978" w:type="dxa"/>
          </w:tcPr>
          <w:p w14:paraId="347118C3" w14:textId="63BA7C22" w:rsidR="00FA1125" w:rsidRDefault="00FA1125" w:rsidP="00FA1125"/>
        </w:tc>
      </w:tr>
      <w:tr w:rsidR="00FA1125" w14:paraId="3EF1163A" w14:textId="77777777" w:rsidTr="00C8585D">
        <w:tc>
          <w:tcPr>
            <w:tcW w:w="2224" w:type="dxa"/>
          </w:tcPr>
          <w:p w14:paraId="4BB365FA" w14:textId="77777777" w:rsidR="00FA1125" w:rsidRDefault="00FA1125" w:rsidP="00FA1125"/>
        </w:tc>
        <w:tc>
          <w:tcPr>
            <w:tcW w:w="983" w:type="dxa"/>
          </w:tcPr>
          <w:p w14:paraId="7039FD18" w14:textId="77777777" w:rsidR="00FA1125" w:rsidRDefault="00FA1125" w:rsidP="00FA1125"/>
        </w:tc>
        <w:tc>
          <w:tcPr>
            <w:tcW w:w="1226" w:type="dxa"/>
          </w:tcPr>
          <w:p w14:paraId="3C5C0ACD" w14:textId="1CBF4154" w:rsidR="00FA1125" w:rsidRDefault="00FA1125" w:rsidP="00FA1125"/>
        </w:tc>
        <w:tc>
          <w:tcPr>
            <w:tcW w:w="939" w:type="dxa"/>
          </w:tcPr>
          <w:p w14:paraId="5C68B5CB" w14:textId="77777777" w:rsidR="00FA1125" w:rsidRDefault="00FA1125" w:rsidP="00FA1125"/>
        </w:tc>
        <w:tc>
          <w:tcPr>
            <w:tcW w:w="3978" w:type="dxa"/>
          </w:tcPr>
          <w:p w14:paraId="3217324A" w14:textId="1B385D87" w:rsidR="00FA1125" w:rsidRDefault="00FA1125" w:rsidP="00FA1125"/>
        </w:tc>
      </w:tr>
      <w:tr w:rsidR="00FA1125" w14:paraId="02D91499" w14:textId="77777777" w:rsidTr="00C8585D">
        <w:tc>
          <w:tcPr>
            <w:tcW w:w="2224" w:type="dxa"/>
          </w:tcPr>
          <w:p w14:paraId="41EE84A3" w14:textId="77777777" w:rsidR="00FA1125" w:rsidRDefault="00FA1125" w:rsidP="00FA1125"/>
        </w:tc>
        <w:tc>
          <w:tcPr>
            <w:tcW w:w="983" w:type="dxa"/>
          </w:tcPr>
          <w:p w14:paraId="137A7621" w14:textId="77777777" w:rsidR="00FA1125" w:rsidRDefault="00FA1125" w:rsidP="00FA1125"/>
        </w:tc>
        <w:tc>
          <w:tcPr>
            <w:tcW w:w="1226" w:type="dxa"/>
          </w:tcPr>
          <w:p w14:paraId="76634BAF" w14:textId="7BAF69CA" w:rsidR="00FA1125" w:rsidRDefault="00FA1125" w:rsidP="00FA1125"/>
        </w:tc>
        <w:tc>
          <w:tcPr>
            <w:tcW w:w="939" w:type="dxa"/>
          </w:tcPr>
          <w:p w14:paraId="507151D0" w14:textId="77777777" w:rsidR="00FA1125" w:rsidRDefault="00FA1125" w:rsidP="00FA1125"/>
        </w:tc>
        <w:tc>
          <w:tcPr>
            <w:tcW w:w="3978" w:type="dxa"/>
          </w:tcPr>
          <w:p w14:paraId="5A5B7D0C" w14:textId="38131DF7" w:rsidR="00FA1125" w:rsidRDefault="00FA1125" w:rsidP="00FA1125"/>
        </w:tc>
      </w:tr>
      <w:tr w:rsidR="00FA1125" w14:paraId="71364732" w14:textId="77777777" w:rsidTr="00C8585D">
        <w:tc>
          <w:tcPr>
            <w:tcW w:w="2224" w:type="dxa"/>
          </w:tcPr>
          <w:p w14:paraId="5CF7DFE3" w14:textId="77777777" w:rsidR="00FA1125" w:rsidRDefault="00FA1125" w:rsidP="00FA1125"/>
        </w:tc>
        <w:tc>
          <w:tcPr>
            <w:tcW w:w="983" w:type="dxa"/>
          </w:tcPr>
          <w:p w14:paraId="4BEB8DAE" w14:textId="77777777" w:rsidR="00FA1125" w:rsidRDefault="00FA1125" w:rsidP="00FA1125"/>
        </w:tc>
        <w:tc>
          <w:tcPr>
            <w:tcW w:w="1226" w:type="dxa"/>
          </w:tcPr>
          <w:p w14:paraId="2C54EB0C" w14:textId="5C127A52" w:rsidR="00FA1125" w:rsidRDefault="00FA1125" w:rsidP="00FA1125"/>
        </w:tc>
        <w:tc>
          <w:tcPr>
            <w:tcW w:w="939" w:type="dxa"/>
          </w:tcPr>
          <w:p w14:paraId="46554BCB" w14:textId="77777777" w:rsidR="00FA1125" w:rsidRDefault="00FA1125" w:rsidP="00FA1125"/>
        </w:tc>
        <w:tc>
          <w:tcPr>
            <w:tcW w:w="3978" w:type="dxa"/>
          </w:tcPr>
          <w:p w14:paraId="50CA0533" w14:textId="265C8489" w:rsidR="00FA1125" w:rsidRDefault="00FA1125" w:rsidP="00FA1125"/>
        </w:tc>
      </w:tr>
      <w:tr w:rsidR="00FA1125" w14:paraId="6E24A31C" w14:textId="77777777" w:rsidTr="00C8585D">
        <w:tc>
          <w:tcPr>
            <w:tcW w:w="2224" w:type="dxa"/>
          </w:tcPr>
          <w:p w14:paraId="4A5648EB" w14:textId="77777777" w:rsidR="00FA1125" w:rsidRPr="00B5046B" w:rsidRDefault="00FA1125" w:rsidP="00FA1125">
            <w:pPr>
              <w:rPr>
                <w:b/>
              </w:rPr>
            </w:pPr>
            <w:r w:rsidRPr="00B5046B">
              <w:rPr>
                <w:b/>
              </w:rPr>
              <w:t>TOTAL FUNDS REQUESTED</w:t>
            </w:r>
          </w:p>
        </w:tc>
        <w:tc>
          <w:tcPr>
            <w:tcW w:w="983" w:type="dxa"/>
          </w:tcPr>
          <w:p w14:paraId="75F58C2F" w14:textId="77777777" w:rsidR="00FA1125" w:rsidRDefault="00FA1125" w:rsidP="00FA1125"/>
        </w:tc>
        <w:tc>
          <w:tcPr>
            <w:tcW w:w="1226" w:type="dxa"/>
          </w:tcPr>
          <w:p w14:paraId="6B382DAB" w14:textId="26A729A6" w:rsidR="00FA1125" w:rsidRDefault="00FA1125" w:rsidP="00FA1125">
            <w:r>
              <w:t>$</w:t>
            </w:r>
          </w:p>
        </w:tc>
        <w:tc>
          <w:tcPr>
            <w:tcW w:w="939" w:type="dxa"/>
          </w:tcPr>
          <w:p w14:paraId="0C64C0AF" w14:textId="77777777" w:rsidR="00FA1125" w:rsidRDefault="00FA1125" w:rsidP="00FA1125"/>
        </w:tc>
        <w:tc>
          <w:tcPr>
            <w:tcW w:w="3978" w:type="dxa"/>
          </w:tcPr>
          <w:p w14:paraId="653CF234" w14:textId="51498449" w:rsidR="00FA1125" w:rsidRDefault="00FA1125" w:rsidP="00FA1125"/>
        </w:tc>
      </w:tr>
    </w:tbl>
    <w:p w14:paraId="0FFFA657" w14:textId="77777777" w:rsidR="00C8585D" w:rsidRDefault="00C8585D" w:rsidP="00C8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FC9F340" w14:textId="321056E6" w:rsidR="00C8585D" w:rsidRDefault="00C8585D" w:rsidP="00C8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7E27312" w14:textId="05655841" w:rsidR="00C8585D" w:rsidRDefault="00C8585D" w:rsidP="00C8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BF75982" w14:textId="77777777" w:rsidR="00C8585D" w:rsidRDefault="00C8585D" w:rsidP="00C8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4133773" w14:textId="5D69773D" w:rsidR="00C8585D" w:rsidRPr="00A14D4F" w:rsidRDefault="00C8585D" w:rsidP="00C8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</w:t>
      </w:r>
      <w:r w:rsidRPr="00A14D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Payments and Reimbursements</w:t>
      </w:r>
    </w:p>
    <w:p w14:paraId="4042E17D" w14:textId="48E37D99" w:rsidR="00C8585D" w:rsidRPr="00A14D4F" w:rsidRDefault="00C8585D" w:rsidP="00C8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4D4F">
        <w:rPr>
          <w:rFonts w:ascii="Times New Roman" w:hAnsi="Times New Roman" w:cs="Times New Roman"/>
          <w:color w:val="000000"/>
          <w:sz w:val="24"/>
          <w:szCs w:val="24"/>
        </w:rPr>
        <w:t>The Department of Internal Medicine will be responsible for processing all grant</w:t>
      </w:r>
      <w:r w:rsidR="00D916EF">
        <w:rPr>
          <w:rFonts w:ascii="Times New Roman" w:hAnsi="Times New Roman" w:cs="Times New Roman"/>
          <w:color w:val="000000"/>
          <w:sz w:val="24"/>
          <w:szCs w:val="24"/>
        </w:rPr>
        <w:t xml:space="preserve"> expenditures. </w:t>
      </w:r>
    </w:p>
    <w:p w14:paraId="60D1406A" w14:textId="6C70DBE3" w:rsidR="00C8585D" w:rsidRDefault="00C8585D" w:rsidP="00C8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4D4F">
        <w:rPr>
          <w:rFonts w:ascii="Times New Roman" w:hAnsi="Times New Roman" w:cs="Times New Roman"/>
          <w:color w:val="000000"/>
          <w:sz w:val="24"/>
          <w:szCs w:val="24"/>
        </w:rPr>
        <w:t xml:space="preserve">Information regarding how funds will be disbursed will be detailed at the time of grant acceptance. </w:t>
      </w:r>
    </w:p>
    <w:p w14:paraId="40B08D60" w14:textId="77777777" w:rsidR="00D916EF" w:rsidRPr="00A14D4F" w:rsidRDefault="00D916EF" w:rsidP="00C8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6A111B3" w14:textId="77777777" w:rsidR="00C8585D" w:rsidRPr="00A14D4F" w:rsidRDefault="00C8585D" w:rsidP="00C8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NOTE:</w:t>
      </w:r>
      <w:r w:rsidRPr="00A14D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4D4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IRB approval is required</w:t>
      </w:r>
      <w:r w:rsidRPr="00A14D4F">
        <w:rPr>
          <w:rFonts w:ascii="Times New Roman" w:hAnsi="Times New Roman" w:cs="Times New Roman"/>
          <w:color w:val="000000"/>
          <w:sz w:val="24"/>
          <w:szCs w:val="24"/>
        </w:rPr>
        <w:t xml:space="preserve"> before any funding can be obtained.</w:t>
      </w:r>
    </w:p>
    <w:p w14:paraId="7C30EF25" w14:textId="77777777" w:rsidR="00C8585D" w:rsidRDefault="00C8585D" w:rsidP="00C8585D"/>
    <w:p w14:paraId="7C534697" w14:textId="77777777" w:rsidR="00C8585D" w:rsidRDefault="00C8585D" w:rsidP="00C8585D"/>
    <w:p w14:paraId="2B856320" w14:textId="77777777" w:rsidR="00FA1125" w:rsidRDefault="00FA1125" w:rsidP="00FA1125">
      <w:pPr>
        <w:rPr>
          <w:b/>
          <w:sz w:val="28"/>
          <w:szCs w:val="28"/>
        </w:rPr>
      </w:pPr>
    </w:p>
    <w:sectPr w:rsidR="00FA1125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8D8C2" w14:textId="77777777" w:rsidR="00D479BC" w:rsidRDefault="00D479BC" w:rsidP="00FA1125">
      <w:pPr>
        <w:spacing w:after="0" w:line="240" w:lineRule="auto"/>
      </w:pPr>
      <w:r>
        <w:separator/>
      </w:r>
    </w:p>
  </w:endnote>
  <w:endnote w:type="continuationSeparator" w:id="0">
    <w:p w14:paraId="0432E15C" w14:textId="77777777" w:rsidR="00D479BC" w:rsidRDefault="00D479BC" w:rsidP="00FA1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39490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8C9C3A" w14:textId="5EDB13CB" w:rsidR="00FA1125" w:rsidRDefault="00FA11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382AB5" w14:textId="77777777" w:rsidR="00FA1125" w:rsidRDefault="00FA11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19C4A" w14:textId="77777777" w:rsidR="00D479BC" w:rsidRDefault="00D479BC" w:rsidP="00FA1125">
      <w:pPr>
        <w:spacing w:after="0" w:line="240" w:lineRule="auto"/>
      </w:pPr>
      <w:r>
        <w:separator/>
      </w:r>
    </w:p>
  </w:footnote>
  <w:footnote w:type="continuationSeparator" w:id="0">
    <w:p w14:paraId="5E0D7C7F" w14:textId="77777777" w:rsidR="00D479BC" w:rsidRDefault="00D479BC" w:rsidP="00FA1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7CBB7" w14:textId="77777777" w:rsidR="003579DD" w:rsidRDefault="00D479BC">
    <w:pPr>
      <w:pStyle w:val="Header"/>
    </w:pPr>
    <w:r>
      <w:rPr>
        <w:noProof/>
      </w:rPr>
      <w:pict w14:anchorId="3BA0F0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40501" o:spid="_x0000_s1026" type="#_x0000_t136" style="position:absolute;margin-left:0;margin-top:0;width:468pt;height:46.8pt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Yale Department of Internal Medici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F9554" w14:textId="4B1F62A1" w:rsidR="00FF2A0E" w:rsidRPr="00FF2A0E" w:rsidRDefault="003F32A1" w:rsidP="00FF2A0E">
    <w:pPr>
      <w:pStyle w:val="Header"/>
      <w:tabs>
        <w:tab w:val="clear" w:pos="4680"/>
        <w:tab w:val="clear" w:pos="9360"/>
        <w:tab w:val="left" w:pos="220"/>
        <w:tab w:val="left" w:pos="5520"/>
      </w:tabs>
      <w:jc w:val="center"/>
      <w:rPr>
        <w:sz w:val="24"/>
        <w:szCs w:val="24"/>
      </w:rPr>
    </w:pPr>
    <w:r w:rsidRPr="00FF2A0E">
      <w:rPr>
        <w:sz w:val="28"/>
        <w:szCs w:val="28"/>
      </w:rPr>
      <w:t>Yale Department of Internal Medicine</w:t>
    </w:r>
    <w:r>
      <w:br/>
    </w:r>
    <w:r w:rsidRPr="00FF2A0E">
      <w:rPr>
        <w:sz w:val="24"/>
        <w:szCs w:val="24"/>
      </w:rPr>
      <w:t xml:space="preserve">Educational </w:t>
    </w:r>
    <w:r>
      <w:rPr>
        <w:sz w:val="24"/>
        <w:szCs w:val="24"/>
      </w:rPr>
      <w:t>Research</w:t>
    </w:r>
    <w:r w:rsidRPr="00FF2A0E">
      <w:rPr>
        <w:sz w:val="24"/>
        <w:szCs w:val="24"/>
      </w:rPr>
      <w:t xml:space="preserve"> Grant</w:t>
    </w:r>
    <w:r>
      <w:rPr>
        <w:sz w:val="24"/>
        <w:szCs w:val="24"/>
      </w:rPr>
      <w:t xml:space="preserve"> Application</w:t>
    </w:r>
    <w:r w:rsidR="00FA1125">
      <w:rPr>
        <w:sz w:val="24"/>
        <w:szCs w:val="24"/>
      </w:rPr>
      <w:t xml:space="preserve"> 2022</w:t>
    </w:r>
  </w:p>
  <w:p w14:paraId="6CA08ECE" w14:textId="3147791D" w:rsidR="003579DD" w:rsidRPr="00FF2A0E" w:rsidRDefault="00D479BC" w:rsidP="00FF2A0E">
    <w:pPr>
      <w:pStyle w:val="Header"/>
      <w:tabs>
        <w:tab w:val="clear" w:pos="4680"/>
        <w:tab w:val="clear" w:pos="9360"/>
        <w:tab w:val="left" w:pos="220"/>
        <w:tab w:val="left" w:pos="5520"/>
      </w:tabs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CC0A" w14:textId="77777777" w:rsidR="003579DD" w:rsidRDefault="00D479BC">
    <w:pPr>
      <w:pStyle w:val="Header"/>
    </w:pPr>
    <w:r>
      <w:rPr>
        <w:noProof/>
      </w:rPr>
      <w:pict w14:anchorId="282E0A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40500" o:spid="_x0000_s1025" type="#_x0000_t136" style="position:absolute;margin-left:0;margin-top:0;width:468pt;height:46.8pt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Yale Department of Internal Medicin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125"/>
    <w:rsid w:val="001E7328"/>
    <w:rsid w:val="00205C09"/>
    <w:rsid w:val="00253742"/>
    <w:rsid w:val="00270F70"/>
    <w:rsid w:val="003F32A1"/>
    <w:rsid w:val="00746E76"/>
    <w:rsid w:val="007B369C"/>
    <w:rsid w:val="007F6997"/>
    <w:rsid w:val="00925679"/>
    <w:rsid w:val="00A14D4F"/>
    <w:rsid w:val="00A30A60"/>
    <w:rsid w:val="00B52C71"/>
    <w:rsid w:val="00C8585D"/>
    <w:rsid w:val="00D479BC"/>
    <w:rsid w:val="00D67897"/>
    <w:rsid w:val="00D916EF"/>
    <w:rsid w:val="00E83A37"/>
    <w:rsid w:val="00FA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435E4A"/>
  <w15:chartTrackingRefBased/>
  <w15:docId w15:val="{888A49B9-62F9-4BFA-B39D-36A77306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125"/>
  </w:style>
  <w:style w:type="table" w:styleId="TableGrid">
    <w:name w:val="Table Grid"/>
    <w:basedOn w:val="TableNormal"/>
    <w:rsid w:val="00FA1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A1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A3C372A5E14EE6831B9560ACEC0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6C9B7-A511-46D6-95D7-621C37ABC119}"/>
      </w:docPartPr>
      <w:docPartBody>
        <w:p w:rsidR="00844DA1" w:rsidRDefault="00B77523" w:rsidP="00B77523">
          <w:pPr>
            <w:pStyle w:val="E8A3C372A5E14EE6831B9560ACEC0A1E"/>
          </w:pPr>
          <w:r>
            <w:t xml:space="preserve">          </w:t>
          </w:r>
        </w:p>
      </w:docPartBody>
    </w:docPart>
    <w:docPart>
      <w:docPartPr>
        <w:name w:val="59A64A5DBFDA4185943FBB5DE52D0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A97C6-53F0-409E-ABA0-B0BE14997739}"/>
      </w:docPartPr>
      <w:docPartBody>
        <w:p w:rsidR="00844DA1" w:rsidRDefault="00B77523" w:rsidP="00B77523">
          <w:pPr>
            <w:pStyle w:val="59A64A5DBFDA4185943FBB5DE52D02C2"/>
          </w:pPr>
          <w: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523"/>
    <w:rsid w:val="00251DA4"/>
    <w:rsid w:val="00844DA1"/>
    <w:rsid w:val="00B77523"/>
    <w:rsid w:val="00FB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A3C372A5E14EE6831B9560ACEC0A1E">
    <w:name w:val="E8A3C372A5E14EE6831B9560ACEC0A1E"/>
    <w:rsid w:val="00B77523"/>
  </w:style>
  <w:style w:type="paragraph" w:customStyle="1" w:styleId="59A64A5DBFDA4185943FBB5DE52D02C2">
    <w:name w:val="59A64A5DBFDA4185943FBB5DE52D02C2"/>
    <w:rsid w:val="00B775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Windish, Donna</dc:creator>
  <cp:keywords/>
  <dc:description/>
  <cp:lastModifiedBy>Windish, Donna</cp:lastModifiedBy>
  <cp:revision>2</cp:revision>
  <dcterms:created xsi:type="dcterms:W3CDTF">2022-03-09T19:57:00Z</dcterms:created>
  <dcterms:modified xsi:type="dcterms:W3CDTF">2022-03-09T19:57:00Z</dcterms:modified>
</cp:coreProperties>
</file>